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00" w:rsidRPr="0062794C" w:rsidRDefault="00C46800" w:rsidP="00C46800">
      <w:pPr>
        <w:widowControl w:val="0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 w:rsidRPr="0062794C"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C46800" w:rsidRPr="0062794C" w:rsidRDefault="00C46800" w:rsidP="00C46800">
      <w:pPr>
        <w:widowControl w:val="0"/>
        <w:jc w:val="center"/>
        <w:rPr>
          <w:rFonts w:ascii="Arial" w:hAnsi="Arial"/>
          <w:sz w:val="20"/>
          <w:szCs w:val="20"/>
        </w:rPr>
      </w:pPr>
    </w:p>
    <w:p w:rsidR="00C46800" w:rsidRPr="0062794C" w:rsidRDefault="00C46800" w:rsidP="00C46800">
      <w:pPr>
        <w:widowControl w:val="0"/>
        <w:jc w:val="center"/>
        <w:rPr>
          <w:rFonts w:ascii="Arial" w:hAnsi="Arial"/>
          <w:b/>
          <w:sz w:val="32"/>
          <w:szCs w:val="20"/>
        </w:rPr>
      </w:pPr>
      <w:r w:rsidRPr="0062794C">
        <w:rPr>
          <w:rFonts w:ascii="Arial" w:hAnsi="Arial"/>
          <w:b/>
          <w:sz w:val="32"/>
          <w:szCs w:val="20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5"/>
        <w:gridCol w:w="2966"/>
        <w:gridCol w:w="3165"/>
      </w:tblGrid>
      <w:tr w:rsidR="00C46800" w:rsidRPr="0062794C" w:rsidTr="003D37AF">
        <w:trPr>
          <w:trHeight w:val="806"/>
        </w:trPr>
        <w:tc>
          <w:tcPr>
            <w:tcW w:w="3365" w:type="dxa"/>
          </w:tcPr>
          <w:p w:rsidR="00C46800" w:rsidRPr="0062794C" w:rsidRDefault="00C46800" w:rsidP="00395DD1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2794C">
              <w:rPr>
                <w:rFonts w:ascii="Arial" w:hAnsi="Arial"/>
                <w:b/>
                <w:sz w:val="28"/>
                <w:szCs w:val="28"/>
              </w:rPr>
              <w:t>«</w:t>
            </w:r>
            <w:r w:rsidR="00395DD1">
              <w:rPr>
                <w:rFonts w:ascii="Arial" w:hAnsi="Arial"/>
                <w:b/>
                <w:sz w:val="28"/>
                <w:szCs w:val="28"/>
              </w:rPr>
              <w:t>23</w:t>
            </w:r>
            <w:r w:rsidRPr="0062794C">
              <w:rPr>
                <w:rFonts w:ascii="Arial" w:hAnsi="Arial"/>
                <w:b/>
                <w:sz w:val="28"/>
                <w:szCs w:val="28"/>
              </w:rPr>
              <w:t xml:space="preserve">» </w:t>
            </w:r>
            <w:r w:rsidR="00395DD1">
              <w:rPr>
                <w:rFonts w:ascii="Arial" w:hAnsi="Arial"/>
                <w:b/>
                <w:sz w:val="28"/>
                <w:szCs w:val="28"/>
              </w:rPr>
              <w:t>декабря</w:t>
            </w:r>
            <w:r w:rsidRPr="0062794C">
              <w:rPr>
                <w:rFonts w:ascii="Arial" w:hAnsi="Arial"/>
                <w:b/>
                <w:sz w:val="28"/>
                <w:szCs w:val="28"/>
              </w:rPr>
              <w:t xml:space="preserve"> 201</w:t>
            </w:r>
            <w:r w:rsidR="00395DD1">
              <w:rPr>
                <w:rFonts w:ascii="Arial" w:hAnsi="Arial"/>
                <w:b/>
                <w:sz w:val="28"/>
                <w:szCs w:val="28"/>
              </w:rPr>
              <w:t>9</w:t>
            </w:r>
            <w:r w:rsidRPr="0062794C">
              <w:rPr>
                <w:rFonts w:ascii="Arial" w:hAnsi="Arial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966" w:type="dxa"/>
          </w:tcPr>
          <w:p w:rsidR="00C46800" w:rsidRPr="00486B57" w:rsidRDefault="00C46800" w:rsidP="003D37AF">
            <w:pPr>
              <w:widowControl w:val="0"/>
              <w:jc w:val="center"/>
              <w:rPr>
                <w:rFonts w:ascii="Arial" w:hAnsi="Arial"/>
                <w:sz w:val="18"/>
                <w:szCs w:val="20"/>
              </w:rPr>
            </w:pPr>
            <w:r w:rsidRPr="00486B57">
              <w:rPr>
                <w:rFonts w:ascii="Arial" w:hAnsi="Arial"/>
                <w:sz w:val="18"/>
                <w:szCs w:val="20"/>
              </w:rPr>
              <w:t>р.п. Белый Яр</w:t>
            </w:r>
          </w:p>
          <w:p w:rsidR="00C46800" w:rsidRPr="00486B57" w:rsidRDefault="00C46800" w:rsidP="003D37AF">
            <w:pPr>
              <w:widowControl w:val="0"/>
              <w:jc w:val="center"/>
              <w:rPr>
                <w:rFonts w:ascii="Arial" w:hAnsi="Arial"/>
                <w:sz w:val="18"/>
                <w:szCs w:val="20"/>
              </w:rPr>
            </w:pPr>
            <w:r w:rsidRPr="00486B57">
              <w:rPr>
                <w:rFonts w:ascii="Arial" w:hAnsi="Arial"/>
                <w:sz w:val="18"/>
                <w:szCs w:val="20"/>
              </w:rPr>
              <w:t>Верхнекетского района</w:t>
            </w:r>
          </w:p>
          <w:p w:rsidR="00C46800" w:rsidRPr="0062794C" w:rsidRDefault="00C46800" w:rsidP="003D37AF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486B57">
              <w:rPr>
                <w:rFonts w:ascii="Arial" w:hAnsi="Arial"/>
                <w:sz w:val="18"/>
                <w:szCs w:val="20"/>
              </w:rPr>
              <w:t>Томской области</w:t>
            </w:r>
          </w:p>
          <w:p w:rsidR="00C46800" w:rsidRPr="0062794C" w:rsidRDefault="00C46800" w:rsidP="003D37AF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65" w:type="dxa"/>
          </w:tcPr>
          <w:p w:rsidR="00C46800" w:rsidRPr="0062794C" w:rsidRDefault="00C46800" w:rsidP="003D37AF">
            <w:pPr>
              <w:widowControl w:val="0"/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62794C">
              <w:rPr>
                <w:rFonts w:ascii="Arial" w:hAnsi="Arial"/>
                <w:b/>
                <w:sz w:val="28"/>
                <w:szCs w:val="20"/>
              </w:rPr>
              <w:t xml:space="preserve">№ </w:t>
            </w:r>
            <w:r w:rsidR="00395DD1">
              <w:rPr>
                <w:rFonts w:ascii="Arial" w:hAnsi="Arial"/>
                <w:b/>
                <w:sz w:val="28"/>
                <w:szCs w:val="20"/>
              </w:rPr>
              <w:t>657</w:t>
            </w:r>
          </w:p>
          <w:p w:rsidR="00C46800" w:rsidRPr="0062794C" w:rsidRDefault="00C46800" w:rsidP="003D37AF">
            <w:pPr>
              <w:widowControl w:val="0"/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62794C">
              <w:rPr>
                <w:rFonts w:ascii="Arial" w:hAnsi="Arial"/>
                <w:b/>
                <w:sz w:val="28"/>
                <w:szCs w:val="20"/>
              </w:rPr>
              <w:t xml:space="preserve"> </w:t>
            </w:r>
          </w:p>
        </w:tc>
      </w:tr>
    </w:tbl>
    <w:p w:rsidR="00C46800" w:rsidRPr="0062794C" w:rsidRDefault="00C46800" w:rsidP="00C46800">
      <w:pPr>
        <w:jc w:val="both"/>
        <w:outlineLvl w:val="0"/>
        <w:rPr>
          <w:rFonts w:ascii="Arial" w:hAnsi="Arial" w:cs="Arial"/>
          <w:b/>
          <w:bCs/>
          <w:spacing w:val="20"/>
        </w:rPr>
      </w:pPr>
      <w:r w:rsidRPr="0062794C">
        <w:rPr>
          <w:rFonts w:ascii="Arial" w:hAnsi="Arial" w:cs="Arial"/>
          <w:b/>
          <w:bCs/>
          <w:spacing w:val="20"/>
        </w:rPr>
        <w:t xml:space="preserve">             </w:t>
      </w:r>
    </w:p>
    <w:p w:rsidR="00C46800" w:rsidRPr="003A6941" w:rsidRDefault="00395DD1" w:rsidP="00C46800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lang w:eastAsia="en-US"/>
        </w:rPr>
      </w:pPr>
      <w:r>
        <w:rPr>
          <w:rFonts w:ascii="Arial" w:eastAsia="Calibri" w:hAnsi="Arial" w:cs="Arial"/>
          <w:b/>
          <w:lang w:eastAsia="en-US"/>
        </w:rPr>
        <w:t>О внесении изменений в Постановление от 28.09.2018 № 838 «О создании общественной комиссии по обеспечению реализации проекта инициативного бюджетирование «Главная площадь «Солнечный город» на территории Муниципального образования Белоярское городское поселение Верхнекетского района Томской области»</w:t>
      </w:r>
    </w:p>
    <w:p w:rsidR="00C46800" w:rsidRPr="00354EDA" w:rsidRDefault="00C46800" w:rsidP="00C46800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6800" w:rsidRPr="0062794C" w:rsidRDefault="00C46800" w:rsidP="00C46800">
      <w:pPr>
        <w:shd w:val="clear" w:color="auto" w:fill="FFFFFF"/>
        <w:ind w:firstLine="54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 В соответствии с Соглашением № 55</w:t>
      </w:r>
      <w:r w:rsidR="00A105F2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С от 07 мая 2018 года о предоставлении субсидии на </w:t>
      </w:r>
      <w:proofErr w:type="spellStart"/>
      <w:r>
        <w:rPr>
          <w:rFonts w:ascii="Arial" w:hAnsi="Arial" w:cs="Arial"/>
          <w:i/>
        </w:rPr>
        <w:t>софинансирование</w:t>
      </w:r>
      <w:proofErr w:type="spellEnd"/>
      <w:r>
        <w:rPr>
          <w:rFonts w:ascii="Arial" w:hAnsi="Arial" w:cs="Arial"/>
          <w:i/>
        </w:rPr>
        <w:t xml:space="preserve"> расходных обязательств по решению вопросов местного значения, возникающих в связи с реализацией проекта, предложенного непосредственно населением Белоярского городского поселения, входящего в состав Верхнекетского муниципального района Томской области, победившего в конкурсном отборе, </w:t>
      </w:r>
      <w:r w:rsidRPr="0062794C">
        <w:rPr>
          <w:rFonts w:ascii="Arial" w:eastAsia="Calibri" w:hAnsi="Arial" w:cs="Arial"/>
          <w:i/>
        </w:rPr>
        <w:t>р</w:t>
      </w:r>
      <w:r w:rsidRPr="0062794C">
        <w:rPr>
          <w:rFonts w:ascii="Arial" w:hAnsi="Arial" w:cs="Arial"/>
          <w:i/>
          <w:color w:val="000000"/>
        </w:rPr>
        <w:t xml:space="preserve">уководствуясь </w:t>
      </w:r>
      <w:r w:rsidRPr="0062794C">
        <w:rPr>
          <w:rFonts w:ascii="Arial" w:hAnsi="Arial" w:cs="Arial"/>
          <w:i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</w:t>
      </w:r>
      <w:r>
        <w:rPr>
          <w:rFonts w:ascii="Arial" w:hAnsi="Arial" w:cs="Arial"/>
          <w:i/>
        </w:rPr>
        <w:t>Белоярское городское поселение Верхнекетского района Томской области</w:t>
      </w:r>
      <w:r w:rsidRPr="0062794C">
        <w:rPr>
          <w:rFonts w:ascii="Arial" w:hAnsi="Arial" w:cs="Arial"/>
          <w:i/>
          <w:color w:val="000000"/>
        </w:rPr>
        <w:t>,</w:t>
      </w:r>
    </w:p>
    <w:p w:rsidR="00C46800" w:rsidRPr="008B7B26" w:rsidRDefault="00C46800" w:rsidP="00C46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C46800" w:rsidRPr="0062794C" w:rsidRDefault="00C46800" w:rsidP="00C46800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62794C">
        <w:rPr>
          <w:rFonts w:ascii="Arial" w:hAnsi="Arial" w:cs="Arial"/>
          <w:b/>
          <w:color w:val="000000"/>
        </w:rPr>
        <w:t>ПОСТАНОВЛЯЮ:</w:t>
      </w:r>
    </w:p>
    <w:p w:rsidR="00395DD1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794C">
        <w:rPr>
          <w:rFonts w:ascii="Arial" w:hAnsi="Arial" w:cs="Arial"/>
          <w:color w:val="000000"/>
        </w:rPr>
        <w:t>1.</w:t>
      </w:r>
      <w:r w:rsidRPr="001D0135">
        <w:rPr>
          <w:rFonts w:ascii="Arial" w:hAnsi="Arial" w:cs="Arial"/>
        </w:rPr>
        <w:t xml:space="preserve"> </w:t>
      </w:r>
      <w:r w:rsidR="00395DD1">
        <w:rPr>
          <w:rFonts w:ascii="Arial" w:hAnsi="Arial" w:cs="Arial"/>
        </w:rPr>
        <w:t xml:space="preserve">Внести в постановление </w:t>
      </w:r>
      <w:r w:rsidR="00395DD1" w:rsidRPr="00395DD1">
        <w:rPr>
          <w:rFonts w:ascii="Arial" w:hAnsi="Arial" w:cs="Arial"/>
        </w:rPr>
        <w:t>«О создании общественной комиссии по обеспечению реализации проекта инициативного бюджетирование «Главная площадь «Солнечный город» на территории Муниципального образования Белоярское городское поселение Верхнекетского района Томской области»</w:t>
      </w:r>
      <w:r w:rsidR="00395DD1">
        <w:rPr>
          <w:rFonts w:ascii="Arial" w:hAnsi="Arial" w:cs="Arial"/>
        </w:rPr>
        <w:t xml:space="preserve"> следующие изменение:  </w:t>
      </w:r>
    </w:p>
    <w:p w:rsidR="00C46800" w:rsidRDefault="00395DD1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Изложить приложение № 1 к постановлению в новой редакции согласно приложению.</w:t>
      </w:r>
    </w:p>
    <w:p w:rsidR="00696B1C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2794C">
        <w:rPr>
          <w:rFonts w:ascii="Arial" w:hAnsi="Arial" w:cs="Arial"/>
        </w:rPr>
        <w:t>. Настоящее постановление вступает в силу со дня его официального опубликования</w:t>
      </w:r>
      <w:r>
        <w:rPr>
          <w:rFonts w:ascii="Arial" w:hAnsi="Arial" w:cs="Arial"/>
        </w:rPr>
        <w:t xml:space="preserve"> в информационном вестнике Верхнекетского района «Территория»</w:t>
      </w:r>
      <w:r w:rsidRPr="006279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46800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Разместить настоящее постановление на официальном сайте муниципального образования Белоярское городское поселение.</w:t>
      </w:r>
    </w:p>
    <w:p w:rsidR="00C46800" w:rsidRPr="0062794C" w:rsidRDefault="00C46800" w:rsidP="00C46800">
      <w:pPr>
        <w:autoSpaceDE w:val="0"/>
        <w:ind w:firstLine="540"/>
        <w:jc w:val="both"/>
        <w:rPr>
          <w:rFonts w:ascii="Arial" w:hAnsi="Arial" w:cs="Arial"/>
        </w:rPr>
      </w:pPr>
      <w:r w:rsidRPr="00BE7539">
        <w:rPr>
          <w:rFonts w:ascii="Arial" w:hAnsi="Arial" w:cs="Arial"/>
        </w:rPr>
        <w:t>4. Контроль за исполнением настоящего постановления возложить на   заместителя Главы Белоярского городского поселения.</w:t>
      </w:r>
    </w:p>
    <w:p w:rsidR="00C46800" w:rsidRPr="0062794C" w:rsidRDefault="00C46800" w:rsidP="00C46800">
      <w:pPr>
        <w:ind w:firstLine="720"/>
        <w:jc w:val="both"/>
        <w:rPr>
          <w:rFonts w:ascii="Arial" w:hAnsi="Arial" w:cs="Arial"/>
        </w:rPr>
      </w:pPr>
    </w:p>
    <w:p w:rsidR="00C46800" w:rsidRPr="00BE7539" w:rsidRDefault="00C46800" w:rsidP="00C46800">
      <w:pPr>
        <w:jc w:val="both"/>
        <w:rPr>
          <w:rFonts w:ascii="Arial" w:hAnsi="Arial" w:cs="Arial"/>
        </w:rPr>
      </w:pPr>
      <w:r w:rsidRPr="0062794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Белоярского городского поселения</w:t>
      </w:r>
      <w:r w:rsidRPr="0062794C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А.Г. Люткевич</w:t>
      </w:r>
    </w:p>
    <w:p w:rsidR="00696B1C" w:rsidRDefault="00696B1C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17288" w:rsidRDefault="00017288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17288" w:rsidRDefault="00017288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17288" w:rsidRDefault="00017288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17288" w:rsidRDefault="00017288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17288" w:rsidRDefault="00017288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95DD1" w:rsidRDefault="00696B1C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Т.В. Овчаров 2-13-05   </w:t>
      </w:r>
    </w:p>
    <w:p w:rsidR="00C46800" w:rsidRDefault="00696B1C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C46800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:rsidR="00C46800" w:rsidRPr="00CE7580" w:rsidRDefault="00C46800" w:rsidP="00C4680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Дел</w:t>
      </w:r>
      <w:r w:rsidR="00017288">
        <w:rPr>
          <w:sz w:val="18"/>
          <w:szCs w:val="18"/>
        </w:rPr>
        <w:t>о-1, Территория-1, Адм. района-1, общественная комиссия- 8</w:t>
      </w:r>
    </w:p>
    <w:p w:rsidR="00C46800" w:rsidRDefault="00C46800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696B1C" w:rsidRDefault="00696B1C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696B1C" w:rsidRDefault="00696B1C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395DD1" w:rsidRDefault="00395DD1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395DD1" w:rsidRDefault="00395DD1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C46800" w:rsidRPr="006D7A68" w:rsidRDefault="00395DD1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Приложение </w:t>
      </w:r>
    </w:p>
    <w:p w:rsidR="00017288" w:rsidRDefault="00C46800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t xml:space="preserve">к постановлению Администрации </w:t>
      </w:r>
    </w:p>
    <w:p w:rsidR="00A105F2" w:rsidRDefault="00017288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Белояр</w:t>
      </w:r>
      <w:r w:rsidR="00A105F2">
        <w:rPr>
          <w:rFonts w:ascii="Arial" w:hAnsi="Arial" w:cs="Arial"/>
          <w:sz w:val="18"/>
          <w:szCs w:val="18"/>
        </w:rPr>
        <w:t xml:space="preserve">ского городского поселения </w:t>
      </w:r>
    </w:p>
    <w:p w:rsidR="00C46800" w:rsidRPr="00017288" w:rsidRDefault="00A105F2" w:rsidP="00A105F2">
      <w:pPr>
        <w:ind w:firstLine="50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395DD1">
        <w:rPr>
          <w:rFonts w:ascii="Arial" w:hAnsi="Arial" w:cs="Arial"/>
          <w:sz w:val="18"/>
          <w:szCs w:val="18"/>
        </w:rPr>
        <w:t>от «23</w:t>
      </w:r>
      <w:r w:rsidR="00C46800">
        <w:rPr>
          <w:rFonts w:ascii="Arial" w:hAnsi="Arial" w:cs="Arial"/>
          <w:sz w:val="18"/>
          <w:szCs w:val="18"/>
        </w:rPr>
        <w:t xml:space="preserve">» </w:t>
      </w:r>
      <w:r w:rsidR="00395DD1">
        <w:rPr>
          <w:rFonts w:ascii="Arial" w:hAnsi="Arial" w:cs="Arial"/>
          <w:sz w:val="18"/>
          <w:szCs w:val="18"/>
        </w:rPr>
        <w:t>декабря 2019</w:t>
      </w:r>
      <w:r w:rsidR="00C46800" w:rsidRPr="006D7A68">
        <w:rPr>
          <w:rFonts w:ascii="Arial" w:hAnsi="Arial" w:cs="Arial"/>
          <w:sz w:val="18"/>
          <w:szCs w:val="18"/>
        </w:rPr>
        <w:t xml:space="preserve"> года №</w:t>
      </w:r>
      <w:r w:rsidR="00395DD1">
        <w:rPr>
          <w:rFonts w:ascii="Arial" w:hAnsi="Arial" w:cs="Arial"/>
          <w:sz w:val="18"/>
          <w:szCs w:val="18"/>
        </w:rPr>
        <w:t xml:space="preserve"> 657</w:t>
      </w:r>
    </w:p>
    <w:p w:rsidR="00C46800" w:rsidRDefault="00C46800" w:rsidP="00C46800">
      <w:pPr>
        <w:ind w:firstLine="5040"/>
        <w:jc w:val="both"/>
        <w:rPr>
          <w:sz w:val="28"/>
          <w:szCs w:val="28"/>
        </w:rPr>
      </w:pPr>
    </w:p>
    <w:p w:rsidR="00696B1C" w:rsidRDefault="00696B1C" w:rsidP="00C4680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46800" w:rsidRDefault="00C46800" w:rsidP="00C4680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604E">
        <w:rPr>
          <w:rFonts w:ascii="Arial" w:hAnsi="Arial" w:cs="Arial"/>
          <w:b/>
          <w:sz w:val="24"/>
          <w:szCs w:val="24"/>
        </w:rPr>
        <w:t xml:space="preserve">Состав </w:t>
      </w:r>
    </w:p>
    <w:p w:rsidR="00C46800" w:rsidRDefault="00D81616" w:rsidP="00C468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B57">
        <w:rPr>
          <w:rFonts w:ascii="Arial" w:hAnsi="Arial" w:cs="Arial"/>
          <w:b/>
        </w:rPr>
        <w:t xml:space="preserve">общественной комиссии </w:t>
      </w:r>
      <w:r w:rsidRPr="005B084E">
        <w:rPr>
          <w:rFonts w:ascii="Arial" w:hAnsi="Arial" w:cs="Arial"/>
          <w:b/>
        </w:rPr>
        <w:t>по обеспечению реализации проекта по решению вопросов местного значения в рамках «Инициативного Бюджетирования» на территории муниципального образования Белоярское городское поселение Верхнекетского района Томской области</w:t>
      </w:r>
    </w:p>
    <w:p w:rsidR="00017288" w:rsidRDefault="00017288" w:rsidP="00C468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6800" w:rsidRPr="00017288" w:rsidRDefault="00C46800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288">
        <w:rPr>
          <w:rFonts w:ascii="Arial" w:hAnsi="Arial" w:cs="Arial"/>
        </w:rPr>
        <w:t>Председатель:</w:t>
      </w:r>
      <w:r w:rsidR="00017288">
        <w:rPr>
          <w:rFonts w:ascii="Arial" w:hAnsi="Arial" w:cs="Arial"/>
        </w:rPr>
        <w:t xml:space="preserve"> </w:t>
      </w:r>
      <w:proofErr w:type="spellStart"/>
      <w:r w:rsidR="00395DD1">
        <w:rPr>
          <w:rFonts w:ascii="Arial" w:hAnsi="Arial" w:cs="Arial"/>
          <w:color w:val="000000"/>
        </w:rPr>
        <w:t>Исанина</w:t>
      </w:r>
      <w:proofErr w:type="spellEnd"/>
      <w:r w:rsidR="00AA5405" w:rsidRPr="00017288">
        <w:rPr>
          <w:rFonts w:ascii="Arial" w:hAnsi="Arial" w:cs="Arial"/>
          <w:color w:val="000000"/>
        </w:rPr>
        <w:t xml:space="preserve"> Ирина Владимировна – </w:t>
      </w:r>
      <w:proofErr w:type="spellStart"/>
      <w:r w:rsidR="00AA5405" w:rsidRPr="00017288">
        <w:rPr>
          <w:rFonts w:ascii="Arial" w:hAnsi="Arial" w:cs="Arial"/>
          <w:color w:val="000000"/>
        </w:rPr>
        <w:t>культорганизатор</w:t>
      </w:r>
      <w:proofErr w:type="spellEnd"/>
      <w:r w:rsidR="00AA5405" w:rsidRPr="00017288">
        <w:rPr>
          <w:rFonts w:ascii="Arial" w:hAnsi="Arial" w:cs="Arial"/>
          <w:color w:val="000000"/>
        </w:rPr>
        <w:t xml:space="preserve"> МАУ «Культура»</w:t>
      </w:r>
      <w:r w:rsidRPr="00017288">
        <w:rPr>
          <w:rFonts w:ascii="Arial" w:hAnsi="Arial" w:cs="Arial"/>
        </w:rPr>
        <w:t>;</w:t>
      </w:r>
    </w:p>
    <w:p w:rsidR="005F6816" w:rsidRPr="00017288" w:rsidRDefault="005F6816" w:rsidP="00017288">
      <w:pPr>
        <w:jc w:val="both"/>
        <w:rPr>
          <w:rFonts w:ascii="Arial" w:hAnsi="Arial" w:cs="Arial"/>
          <w:color w:val="000000"/>
        </w:rPr>
      </w:pPr>
      <w:r w:rsidRPr="00017288">
        <w:rPr>
          <w:rFonts w:ascii="Arial" w:hAnsi="Arial" w:cs="Arial"/>
        </w:rPr>
        <w:t>Заместитель Председателя комиссии:</w:t>
      </w:r>
      <w:r w:rsidRPr="00017288">
        <w:rPr>
          <w:rFonts w:ascii="Arial" w:hAnsi="Arial" w:cs="Arial"/>
          <w:color w:val="000000"/>
        </w:rPr>
        <w:t xml:space="preserve"> Овчаров Тимофей Владимирович – заместитель Главы Белоярского городского поселения;</w:t>
      </w:r>
    </w:p>
    <w:p w:rsidR="005F6816" w:rsidRPr="00017288" w:rsidRDefault="005F6816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288">
        <w:rPr>
          <w:rFonts w:ascii="Arial" w:hAnsi="Arial" w:cs="Arial"/>
        </w:rPr>
        <w:t>Секретарь комиссии:</w:t>
      </w:r>
      <w:r w:rsidR="00017288">
        <w:rPr>
          <w:rFonts w:ascii="Arial" w:hAnsi="Arial" w:cs="Arial"/>
        </w:rPr>
        <w:t xml:space="preserve"> </w:t>
      </w:r>
      <w:proofErr w:type="spellStart"/>
      <w:r w:rsidR="00395DD1">
        <w:rPr>
          <w:rFonts w:ascii="Arial" w:hAnsi="Arial" w:cs="Arial"/>
        </w:rPr>
        <w:t>Шашкова</w:t>
      </w:r>
      <w:proofErr w:type="spellEnd"/>
      <w:r w:rsidR="00395DD1">
        <w:rPr>
          <w:rFonts w:ascii="Arial" w:hAnsi="Arial" w:cs="Arial"/>
        </w:rPr>
        <w:t xml:space="preserve"> Ульяна Владиславовна</w:t>
      </w:r>
      <w:r w:rsidR="00017288" w:rsidRPr="00017288">
        <w:rPr>
          <w:rFonts w:ascii="Arial" w:hAnsi="Arial" w:cs="Arial"/>
        </w:rPr>
        <w:t>- юрис</w:t>
      </w:r>
      <w:r w:rsidRPr="00017288">
        <w:rPr>
          <w:rFonts w:ascii="Arial" w:hAnsi="Arial" w:cs="Arial"/>
        </w:rPr>
        <w:t xml:space="preserve">консульт </w:t>
      </w:r>
      <w:r w:rsidRPr="00017288">
        <w:rPr>
          <w:rFonts w:ascii="Arial" w:hAnsi="Arial" w:cs="Arial"/>
          <w:lang w:val="en-US"/>
        </w:rPr>
        <w:t>I</w:t>
      </w:r>
      <w:r w:rsidRPr="00017288">
        <w:rPr>
          <w:rFonts w:ascii="Arial" w:hAnsi="Arial" w:cs="Arial"/>
        </w:rPr>
        <w:t xml:space="preserve"> категории Администрации Белоярского городского поселения;</w:t>
      </w:r>
    </w:p>
    <w:p w:rsidR="00C46800" w:rsidRPr="00017288" w:rsidRDefault="00C46800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288">
        <w:rPr>
          <w:rFonts w:ascii="Arial" w:hAnsi="Arial" w:cs="Arial"/>
        </w:rPr>
        <w:t>Члены комиссии:</w:t>
      </w:r>
    </w:p>
    <w:p w:rsidR="00C46800" w:rsidRPr="00017288" w:rsidRDefault="00AA5405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288">
        <w:rPr>
          <w:rFonts w:ascii="Arial" w:hAnsi="Arial" w:cs="Arial"/>
          <w:color w:val="000000"/>
        </w:rPr>
        <w:t>Кузнецова Ольга Николаевна - начальник отдела по связям с общественностью</w:t>
      </w:r>
      <w:r w:rsidR="00626DD2" w:rsidRPr="00017288">
        <w:rPr>
          <w:rFonts w:ascii="Arial" w:hAnsi="Arial" w:cs="Arial"/>
          <w:color w:val="000000"/>
        </w:rPr>
        <w:t>,</w:t>
      </w:r>
      <w:r w:rsidRPr="00017288">
        <w:rPr>
          <w:rFonts w:ascii="Arial" w:hAnsi="Arial" w:cs="Arial"/>
          <w:color w:val="000000"/>
        </w:rPr>
        <w:t xml:space="preserve"> поселениями и средствами массовой информации;</w:t>
      </w:r>
    </w:p>
    <w:p w:rsidR="00626DD2" w:rsidRPr="00017288" w:rsidRDefault="00626DD2" w:rsidP="00017288">
      <w:pPr>
        <w:jc w:val="both"/>
        <w:rPr>
          <w:rFonts w:ascii="Arial" w:hAnsi="Arial" w:cs="Arial"/>
          <w:color w:val="000000"/>
        </w:rPr>
      </w:pPr>
      <w:r w:rsidRPr="00017288">
        <w:rPr>
          <w:rFonts w:ascii="Arial" w:hAnsi="Arial" w:cs="Arial"/>
          <w:color w:val="000000"/>
        </w:rPr>
        <w:t>Майков Александр Геннадьевич -</w:t>
      </w:r>
      <w:r w:rsidR="00F80CE8" w:rsidRPr="00017288">
        <w:rPr>
          <w:rFonts w:ascii="Arial" w:hAnsi="Arial" w:cs="Arial"/>
          <w:color w:val="000000"/>
        </w:rPr>
        <w:t>заведующий художественной оформительской мастерской</w:t>
      </w:r>
      <w:r w:rsidR="00D81616" w:rsidRPr="00017288">
        <w:rPr>
          <w:rFonts w:ascii="Arial" w:hAnsi="Arial" w:cs="Arial"/>
          <w:color w:val="000000"/>
        </w:rPr>
        <w:t xml:space="preserve"> </w:t>
      </w:r>
      <w:r w:rsidR="00D81616" w:rsidRPr="00017288">
        <w:rPr>
          <w:rFonts w:ascii="Arial" w:hAnsi="Arial" w:cs="Arial"/>
        </w:rPr>
        <w:t>(по согласованию)</w:t>
      </w:r>
      <w:r w:rsidR="00F80CE8" w:rsidRPr="00017288">
        <w:rPr>
          <w:rFonts w:ascii="Arial" w:hAnsi="Arial" w:cs="Arial"/>
          <w:color w:val="000000"/>
        </w:rPr>
        <w:t>;</w:t>
      </w:r>
    </w:p>
    <w:p w:rsidR="00626DD2" w:rsidRPr="00017288" w:rsidRDefault="00626DD2" w:rsidP="00017288">
      <w:pPr>
        <w:jc w:val="both"/>
        <w:rPr>
          <w:rFonts w:ascii="Arial" w:hAnsi="Arial" w:cs="Arial"/>
          <w:color w:val="000000"/>
        </w:rPr>
      </w:pPr>
      <w:r w:rsidRPr="00017288">
        <w:rPr>
          <w:rFonts w:ascii="Arial" w:hAnsi="Arial" w:cs="Arial"/>
          <w:color w:val="000000"/>
        </w:rPr>
        <w:t>Прохорова Елена Витальевна - председатель уличного комитета</w:t>
      </w:r>
      <w:r w:rsidR="00D81616" w:rsidRPr="00017288">
        <w:rPr>
          <w:rFonts w:ascii="Arial" w:hAnsi="Arial" w:cs="Arial"/>
          <w:color w:val="000000"/>
        </w:rPr>
        <w:t xml:space="preserve"> </w:t>
      </w:r>
      <w:r w:rsidR="00D81616" w:rsidRPr="00017288">
        <w:rPr>
          <w:rFonts w:ascii="Arial" w:hAnsi="Arial" w:cs="Arial"/>
        </w:rPr>
        <w:t>(по согласованию)</w:t>
      </w:r>
      <w:r w:rsidRPr="00017288">
        <w:rPr>
          <w:rFonts w:ascii="Arial" w:hAnsi="Arial" w:cs="Arial"/>
          <w:color w:val="000000"/>
        </w:rPr>
        <w:t>;</w:t>
      </w:r>
    </w:p>
    <w:p w:rsidR="00F80CE8" w:rsidRPr="00017288" w:rsidRDefault="00626DD2" w:rsidP="00017288">
      <w:pPr>
        <w:jc w:val="both"/>
        <w:rPr>
          <w:rFonts w:ascii="Arial" w:hAnsi="Arial" w:cs="Arial"/>
          <w:color w:val="000000"/>
        </w:rPr>
      </w:pPr>
      <w:r w:rsidRPr="00017288">
        <w:rPr>
          <w:rFonts w:ascii="Arial" w:hAnsi="Arial" w:cs="Arial"/>
          <w:color w:val="000000"/>
        </w:rPr>
        <w:t>Герасимов Сергей Анатольевич – депутат Бе</w:t>
      </w:r>
      <w:r w:rsidR="00F80CE8" w:rsidRPr="00017288">
        <w:rPr>
          <w:rFonts w:ascii="Arial" w:hAnsi="Arial" w:cs="Arial"/>
          <w:color w:val="000000"/>
        </w:rPr>
        <w:t>лоярского городского поселения;</w:t>
      </w:r>
    </w:p>
    <w:p w:rsidR="00F80CE8" w:rsidRPr="00017288" w:rsidRDefault="00395DD1" w:rsidP="0001728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Медведев Вячеслав Юрьевич </w:t>
      </w:r>
      <w:r w:rsidR="00626DD2" w:rsidRPr="00017288">
        <w:rPr>
          <w:rFonts w:ascii="Arial" w:hAnsi="Arial" w:cs="Arial"/>
          <w:color w:val="000000"/>
        </w:rPr>
        <w:t>– директор МКУ «Инженерный Центр» (по согласованию)</w:t>
      </w:r>
      <w:r w:rsidR="00F80CE8" w:rsidRPr="00017288">
        <w:rPr>
          <w:rFonts w:ascii="Arial" w:hAnsi="Arial" w:cs="Arial"/>
          <w:color w:val="000000"/>
        </w:rPr>
        <w:t>.</w:t>
      </w: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Pr="00F80CE8" w:rsidRDefault="00F80CE8" w:rsidP="00F80CE8">
      <w:pPr>
        <w:ind w:firstLine="708"/>
        <w:rPr>
          <w:color w:val="000000"/>
          <w:sz w:val="28"/>
          <w:szCs w:val="28"/>
        </w:rPr>
      </w:pPr>
      <w:bookmarkStart w:id="0" w:name="_GoBack"/>
      <w:bookmarkEnd w:id="0"/>
    </w:p>
    <w:sectPr w:rsidR="00F80CE8" w:rsidRPr="00F8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95"/>
    <w:rsid w:val="00017288"/>
    <w:rsid w:val="000E0F01"/>
    <w:rsid w:val="00313A0D"/>
    <w:rsid w:val="00395DD1"/>
    <w:rsid w:val="005B084E"/>
    <w:rsid w:val="005F6816"/>
    <w:rsid w:val="00626DD2"/>
    <w:rsid w:val="00696B1C"/>
    <w:rsid w:val="006D71FC"/>
    <w:rsid w:val="006F476A"/>
    <w:rsid w:val="00742A70"/>
    <w:rsid w:val="007C7E12"/>
    <w:rsid w:val="00A105F2"/>
    <w:rsid w:val="00AA5405"/>
    <w:rsid w:val="00C46800"/>
    <w:rsid w:val="00D81616"/>
    <w:rsid w:val="00F80CE8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693CE-09D6-4A97-BC7B-4563A138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680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95D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Совет</dc:creator>
  <cp:keywords/>
  <dc:description/>
  <cp:lastModifiedBy>  </cp:lastModifiedBy>
  <cp:revision>4</cp:revision>
  <cp:lastPrinted>2019-12-23T07:38:00Z</cp:lastPrinted>
  <dcterms:created xsi:type="dcterms:W3CDTF">2018-12-07T09:06:00Z</dcterms:created>
  <dcterms:modified xsi:type="dcterms:W3CDTF">2019-12-23T07:38:00Z</dcterms:modified>
</cp:coreProperties>
</file>